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0AC" w:rsidRPr="0051524A" w:rsidRDefault="003440AC" w:rsidP="006430A5">
      <w:pPr>
        <w:pStyle w:val="Default"/>
        <w:jc w:val="both"/>
        <w:rPr>
          <w:b/>
          <w:bCs/>
          <w:color w:val="auto"/>
          <w:u w:val="single"/>
        </w:rPr>
      </w:pPr>
    </w:p>
    <w:tbl>
      <w:tblPr>
        <w:tblStyle w:val="TableGrid"/>
        <w:tblpPr w:leftFromText="180" w:rightFromText="180" w:vertAnchor="page" w:horzAnchor="margin" w:tblpX="108" w:tblpY="1681"/>
        <w:tblW w:w="0" w:type="auto"/>
        <w:tblLook w:val="04A0"/>
      </w:tblPr>
      <w:tblGrid>
        <w:gridCol w:w="4431"/>
        <w:gridCol w:w="4812"/>
      </w:tblGrid>
      <w:tr w:rsidR="006430A5" w:rsidRPr="0051524A" w:rsidTr="00846D2F">
        <w:trPr>
          <w:trHeight w:val="252"/>
        </w:trPr>
        <w:tc>
          <w:tcPr>
            <w:tcW w:w="4431" w:type="dxa"/>
          </w:tcPr>
          <w:p w:rsidR="006430A5" w:rsidRPr="0051524A" w:rsidRDefault="006430A5" w:rsidP="00846D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b/>
                <w:sz w:val="24"/>
                <w:szCs w:val="24"/>
              </w:rPr>
              <w:t>Name of the Programme</w:t>
            </w:r>
          </w:p>
        </w:tc>
        <w:tc>
          <w:tcPr>
            <w:tcW w:w="4812" w:type="dxa"/>
          </w:tcPr>
          <w:p w:rsidR="006430A5" w:rsidRPr="0051524A" w:rsidRDefault="006430A5" w:rsidP="00846D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b/>
                <w:sz w:val="24"/>
                <w:szCs w:val="24"/>
              </w:rPr>
              <w:t>Master of Social Work</w:t>
            </w:r>
          </w:p>
          <w:p w:rsidR="006430A5" w:rsidRPr="0051524A" w:rsidRDefault="006430A5" w:rsidP="00846D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30A5" w:rsidRPr="0051524A" w:rsidTr="00846D2F">
        <w:trPr>
          <w:trHeight w:val="252"/>
        </w:trPr>
        <w:tc>
          <w:tcPr>
            <w:tcW w:w="4431" w:type="dxa"/>
          </w:tcPr>
          <w:p w:rsidR="006430A5" w:rsidRPr="0051524A" w:rsidRDefault="006430A5" w:rsidP="00846D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b/>
                <w:sz w:val="24"/>
                <w:szCs w:val="24"/>
              </w:rPr>
              <w:t>Semester</w:t>
            </w:r>
          </w:p>
        </w:tc>
        <w:tc>
          <w:tcPr>
            <w:tcW w:w="4812" w:type="dxa"/>
          </w:tcPr>
          <w:p w:rsidR="006430A5" w:rsidRPr="0051524A" w:rsidRDefault="006430A5" w:rsidP="00846D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  <w:p w:rsidR="006430A5" w:rsidRPr="0051524A" w:rsidRDefault="006430A5" w:rsidP="00846D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30A5" w:rsidRPr="0051524A" w:rsidTr="00846D2F">
        <w:trPr>
          <w:trHeight w:val="252"/>
        </w:trPr>
        <w:tc>
          <w:tcPr>
            <w:tcW w:w="4431" w:type="dxa"/>
          </w:tcPr>
          <w:p w:rsidR="006430A5" w:rsidRPr="0051524A" w:rsidRDefault="006430A5" w:rsidP="00846D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 </w:t>
            </w:r>
          </w:p>
        </w:tc>
        <w:tc>
          <w:tcPr>
            <w:tcW w:w="4812" w:type="dxa"/>
          </w:tcPr>
          <w:p w:rsidR="006430A5" w:rsidRPr="0051524A" w:rsidRDefault="003C1461" w:rsidP="00846D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="006430A5" w:rsidRPr="0051524A">
              <w:rPr>
                <w:rFonts w:ascii="Times New Roman" w:hAnsi="Times New Roman" w:cs="Times New Roman"/>
                <w:b/>
                <w:sz w:val="24"/>
                <w:szCs w:val="24"/>
              </w:rPr>
              <w:t>SW-302</w:t>
            </w:r>
          </w:p>
          <w:p w:rsidR="006430A5" w:rsidRPr="0051524A" w:rsidRDefault="006430A5" w:rsidP="00846D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2BBD" w:rsidRPr="0051524A" w:rsidTr="00846D2F">
        <w:trPr>
          <w:trHeight w:val="252"/>
        </w:trPr>
        <w:tc>
          <w:tcPr>
            <w:tcW w:w="4431" w:type="dxa"/>
          </w:tcPr>
          <w:p w:rsidR="006D2BBD" w:rsidRPr="0051524A" w:rsidRDefault="006D2BBD" w:rsidP="00846D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b/>
                <w:sz w:val="24"/>
                <w:szCs w:val="24"/>
              </w:rPr>
              <w:t>Nature of Course</w:t>
            </w:r>
          </w:p>
        </w:tc>
        <w:tc>
          <w:tcPr>
            <w:tcW w:w="4812" w:type="dxa"/>
          </w:tcPr>
          <w:p w:rsidR="006D2BBD" w:rsidRPr="0051524A" w:rsidRDefault="006D2BBD" w:rsidP="00846D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b/>
                <w:sz w:val="24"/>
                <w:szCs w:val="24"/>
              </w:rPr>
              <w:t>Core</w:t>
            </w:r>
            <w:bookmarkStart w:id="0" w:name="_GoBack"/>
            <w:bookmarkEnd w:id="0"/>
          </w:p>
        </w:tc>
      </w:tr>
      <w:tr w:rsidR="006430A5" w:rsidRPr="0051524A" w:rsidTr="00846D2F">
        <w:trPr>
          <w:trHeight w:val="252"/>
        </w:trPr>
        <w:tc>
          <w:tcPr>
            <w:tcW w:w="4431" w:type="dxa"/>
          </w:tcPr>
          <w:p w:rsidR="006430A5" w:rsidRPr="0051524A" w:rsidRDefault="006430A5" w:rsidP="00846D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b/>
                <w:sz w:val="24"/>
                <w:szCs w:val="24"/>
              </w:rPr>
              <w:t>Course Title</w:t>
            </w:r>
          </w:p>
        </w:tc>
        <w:tc>
          <w:tcPr>
            <w:tcW w:w="4812" w:type="dxa"/>
          </w:tcPr>
          <w:p w:rsidR="006430A5" w:rsidRPr="0051524A" w:rsidRDefault="006430A5" w:rsidP="006430A5">
            <w:pPr>
              <w:pStyle w:val="Default"/>
              <w:jc w:val="both"/>
              <w:rPr>
                <w:b/>
                <w:bCs/>
                <w:color w:val="auto"/>
              </w:rPr>
            </w:pPr>
            <w:r w:rsidRPr="0051524A">
              <w:rPr>
                <w:b/>
                <w:bCs/>
                <w:color w:val="auto"/>
              </w:rPr>
              <w:t>Social Justice, Social Legislations And Social Work</w:t>
            </w:r>
          </w:p>
        </w:tc>
      </w:tr>
      <w:tr w:rsidR="006430A5" w:rsidRPr="0051524A" w:rsidTr="00846D2F">
        <w:trPr>
          <w:trHeight w:val="252"/>
        </w:trPr>
        <w:tc>
          <w:tcPr>
            <w:tcW w:w="4431" w:type="dxa"/>
          </w:tcPr>
          <w:p w:rsidR="006430A5" w:rsidRPr="0051524A" w:rsidRDefault="006430A5" w:rsidP="00846D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b/>
                <w:sz w:val="24"/>
                <w:szCs w:val="24"/>
              </w:rPr>
              <w:t>Credits</w:t>
            </w:r>
          </w:p>
        </w:tc>
        <w:tc>
          <w:tcPr>
            <w:tcW w:w="4812" w:type="dxa"/>
          </w:tcPr>
          <w:p w:rsidR="006430A5" w:rsidRPr="0051524A" w:rsidRDefault="006430A5" w:rsidP="00846D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6430A5" w:rsidRPr="0051524A" w:rsidRDefault="006430A5" w:rsidP="00846D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30A5" w:rsidRPr="0051524A" w:rsidTr="00846D2F">
        <w:trPr>
          <w:trHeight w:val="382"/>
        </w:trPr>
        <w:tc>
          <w:tcPr>
            <w:tcW w:w="4431" w:type="dxa"/>
          </w:tcPr>
          <w:p w:rsidR="006430A5" w:rsidRPr="0051524A" w:rsidRDefault="006430A5" w:rsidP="00846D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4812" w:type="dxa"/>
          </w:tcPr>
          <w:p w:rsidR="006430A5" w:rsidRPr="0051524A" w:rsidRDefault="006430A5" w:rsidP="00846D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  <w:p w:rsidR="006430A5" w:rsidRPr="0051524A" w:rsidRDefault="006430A5" w:rsidP="00846D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F53C4" w:rsidRPr="0051524A" w:rsidRDefault="002F53C4" w:rsidP="006430A5">
      <w:pPr>
        <w:pStyle w:val="Default"/>
        <w:jc w:val="both"/>
        <w:rPr>
          <w:b/>
          <w:bCs/>
          <w:color w:val="auto"/>
        </w:rPr>
      </w:pPr>
    </w:p>
    <w:p w:rsidR="00431B6F" w:rsidRPr="0051524A" w:rsidRDefault="00EB59D2" w:rsidP="00643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1524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Course Objectives: </w:t>
      </w:r>
    </w:p>
    <w:p w:rsidR="00431B6F" w:rsidRPr="0051524A" w:rsidRDefault="00431B6F" w:rsidP="006430A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To understand concepts of social justice and to identify the structural barriers, inequalities and systemic changes existing in the society </w:t>
      </w:r>
    </w:p>
    <w:p w:rsidR="00EB59D2" w:rsidRPr="0051524A" w:rsidRDefault="00431B6F" w:rsidP="006430A5">
      <w:pPr>
        <w:pStyle w:val="Default"/>
        <w:numPr>
          <w:ilvl w:val="0"/>
          <w:numId w:val="4"/>
        </w:numPr>
        <w:jc w:val="both"/>
        <w:rPr>
          <w:color w:val="auto"/>
        </w:rPr>
      </w:pPr>
      <w:r w:rsidRPr="0051524A">
        <w:rPr>
          <w:color w:val="auto"/>
        </w:rPr>
        <w:t xml:space="preserve">To understand the Constitutional base of social justice, protective discrimination and the </w:t>
      </w:r>
      <w:r w:rsidRPr="0051524A">
        <w:t>Institutional mechanisms available for different vulnerable groups of the society</w:t>
      </w:r>
    </w:p>
    <w:p w:rsidR="00D85D8A" w:rsidRPr="0051524A" w:rsidRDefault="00D85D8A" w:rsidP="006430A5">
      <w:pPr>
        <w:pStyle w:val="Default"/>
        <w:numPr>
          <w:ilvl w:val="0"/>
          <w:numId w:val="4"/>
        </w:numPr>
        <w:jc w:val="both"/>
        <w:rPr>
          <w:color w:val="auto"/>
        </w:rPr>
      </w:pPr>
      <w:r w:rsidRPr="0051524A">
        <w:rPr>
          <w:color w:val="auto"/>
        </w:rPr>
        <w:t>To understand the  concept of social legislation, fundamental rights and directive principles of state policy</w:t>
      </w:r>
    </w:p>
    <w:p w:rsidR="00EB59D2" w:rsidRPr="0051524A" w:rsidRDefault="00431B6F" w:rsidP="006430A5">
      <w:pPr>
        <w:pStyle w:val="Default"/>
        <w:numPr>
          <w:ilvl w:val="0"/>
          <w:numId w:val="4"/>
        </w:numPr>
        <w:jc w:val="both"/>
        <w:rPr>
          <w:color w:val="auto"/>
        </w:rPr>
      </w:pPr>
      <w:r w:rsidRPr="0051524A">
        <w:t xml:space="preserve">To understand </w:t>
      </w:r>
      <w:r w:rsidR="00EB59D2" w:rsidRPr="0051524A">
        <w:t>the</w:t>
      </w:r>
      <w:r w:rsidRPr="0051524A">
        <w:t xml:space="preserve"> social legislations </w:t>
      </w:r>
      <w:r w:rsidR="00EB59D2" w:rsidRPr="0051524A">
        <w:t>for various sections</w:t>
      </w:r>
    </w:p>
    <w:p w:rsidR="00431B6F" w:rsidRPr="0051524A" w:rsidRDefault="00431B6F" w:rsidP="006430A5">
      <w:pPr>
        <w:pStyle w:val="Default"/>
        <w:numPr>
          <w:ilvl w:val="0"/>
          <w:numId w:val="4"/>
        </w:numPr>
        <w:jc w:val="both"/>
        <w:rPr>
          <w:color w:val="auto"/>
        </w:rPr>
      </w:pPr>
      <w:r w:rsidRPr="0051524A">
        <w:t xml:space="preserve">To explore various roles of social worker in dealing with legal issues at various levels </w:t>
      </w:r>
    </w:p>
    <w:p w:rsidR="00431B6F" w:rsidRPr="0051524A" w:rsidRDefault="00431B6F" w:rsidP="006430A5">
      <w:pPr>
        <w:autoSpaceDE w:val="0"/>
        <w:autoSpaceDN w:val="0"/>
        <w:adjustRightInd w:val="0"/>
        <w:spacing w:after="0" w:line="240" w:lineRule="auto"/>
        <w:ind w:left="1170" w:hanging="11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1B6F" w:rsidRPr="0051524A" w:rsidRDefault="00431B6F" w:rsidP="00643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1B6F" w:rsidRPr="0051524A" w:rsidRDefault="00431B6F" w:rsidP="006430A5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524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Learning Outcomes: </w:t>
      </w:r>
    </w:p>
    <w:p w:rsidR="00431B6F" w:rsidRPr="0051524A" w:rsidRDefault="00431B6F" w:rsidP="006430A5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By the end of the course, students will be able to: </w:t>
      </w:r>
    </w:p>
    <w:p w:rsidR="00431B6F" w:rsidRPr="0051524A" w:rsidRDefault="00431B6F" w:rsidP="006430A5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Gain a theoretical understanding of different approaches towards social justice. </w:t>
      </w:r>
    </w:p>
    <w:p w:rsidR="003F47D9" w:rsidRPr="0051524A" w:rsidRDefault="00431B6F" w:rsidP="006430A5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knowledge, attitudes and skills required for working with marginalized and vulnerable constituencies and to create just society </w:t>
      </w:r>
    </w:p>
    <w:p w:rsidR="003F47D9" w:rsidRPr="0051524A" w:rsidRDefault="00431B6F" w:rsidP="006430A5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Acquire a critical understanding of institutional mechanisms and systems for attainment of social justice </w:t>
      </w:r>
    </w:p>
    <w:p w:rsidR="00EB59D2" w:rsidRPr="0051524A" w:rsidRDefault="00431B6F" w:rsidP="006430A5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Understand social legislation for </w:t>
      </w:r>
      <w:r w:rsidR="003F47D9" w:rsidRPr="0051524A">
        <w:rPr>
          <w:rFonts w:ascii="Times New Roman" w:hAnsi="Times New Roman" w:cs="Times New Roman"/>
          <w:color w:val="000000"/>
          <w:sz w:val="24"/>
          <w:szCs w:val="24"/>
        </w:rPr>
        <w:t>various sections</w:t>
      </w:r>
      <w:r w:rsidR="00EB59D2"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 in India.</w:t>
      </w:r>
    </w:p>
    <w:p w:rsidR="00431B6F" w:rsidRPr="0051524A" w:rsidRDefault="00431B6F" w:rsidP="006430A5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Acquire critical understanding of social legislation and social protection. </w:t>
      </w:r>
    </w:p>
    <w:p w:rsidR="002F53C4" w:rsidRPr="0051524A" w:rsidRDefault="002F53C4" w:rsidP="006430A5">
      <w:pPr>
        <w:pStyle w:val="Default"/>
        <w:jc w:val="both"/>
        <w:rPr>
          <w:b/>
          <w:bCs/>
          <w:color w:val="auto"/>
        </w:rPr>
      </w:pPr>
    </w:p>
    <w:p w:rsidR="002F53C4" w:rsidRPr="0051524A" w:rsidRDefault="002F53C4" w:rsidP="006430A5">
      <w:pPr>
        <w:pStyle w:val="Default"/>
        <w:jc w:val="both"/>
        <w:rPr>
          <w:b/>
          <w:bCs/>
          <w:color w:val="auto"/>
        </w:rPr>
      </w:pPr>
    </w:p>
    <w:p w:rsidR="006430A5" w:rsidRPr="0051524A" w:rsidRDefault="00823F8A" w:rsidP="006430A5">
      <w:pPr>
        <w:pStyle w:val="Default"/>
        <w:ind w:left="720" w:hanging="720"/>
        <w:jc w:val="center"/>
        <w:rPr>
          <w:b/>
          <w:bCs/>
          <w:color w:val="auto"/>
        </w:rPr>
      </w:pPr>
      <w:r w:rsidRPr="0051524A">
        <w:rPr>
          <w:b/>
          <w:bCs/>
          <w:color w:val="auto"/>
        </w:rPr>
        <w:t>Course Contents</w:t>
      </w:r>
      <w:r w:rsidRPr="0051524A">
        <w:rPr>
          <w:b/>
          <w:bCs/>
          <w:color w:val="auto"/>
        </w:rPr>
        <w:tab/>
      </w:r>
    </w:p>
    <w:tbl>
      <w:tblPr>
        <w:tblStyle w:val="TableGrid"/>
        <w:tblW w:w="9468" w:type="dxa"/>
        <w:tblLayout w:type="fixed"/>
        <w:tblLook w:val="04A0"/>
      </w:tblPr>
      <w:tblGrid>
        <w:gridCol w:w="737"/>
        <w:gridCol w:w="1950"/>
        <w:gridCol w:w="4081"/>
        <w:gridCol w:w="630"/>
        <w:gridCol w:w="630"/>
        <w:gridCol w:w="630"/>
        <w:gridCol w:w="810"/>
      </w:tblGrid>
      <w:tr w:rsidR="006430A5" w:rsidRPr="0051524A" w:rsidTr="00846D2F">
        <w:trPr>
          <w:trHeight w:val="620"/>
        </w:trPr>
        <w:tc>
          <w:tcPr>
            <w:tcW w:w="737" w:type="dxa"/>
          </w:tcPr>
          <w:p w:rsidR="006430A5" w:rsidRPr="0051524A" w:rsidRDefault="006430A5" w:rsidP="00846D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1950" w:type="dxa"/>
          </w:tcPr>
          <w:p w:rsidR="006430A5" w:rsidRPr="0051524A" w:rsidRDefault="006430A5" w:rsidP="00846D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the unit </w:t>
            </w:r>
          </w:p>
        </w:tc>
        <w:tc>
          <w:tcPr>
            <w:tcW w:w="4081" w:type="dxa"/>
          </w:tcPr>
          <w:p w:rsidR="006430A5" w:rsidRPr="0051524A" w:rsidRDefault="006430A5" w:rsidP="00846D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Contents </w:t>
            </w:r>
          </w:p>
        </w:tc>
        <w:tc>
          <w:tcPr>
            <w:tcW w:w="630" w:type="dxa"/>
          </w:tcPr>
          <w:p w:rsidR="006430A5" w:rsidRPr="0051524A" w:rsidRDefault="006430A5" w:rsidP="00846D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</w:tc>
        <w:tc>
          <w:tcPr>
            <w:tcW w:w="630" w:type="dxa"/>
          </w:tcPr>
          <w:p w:rsidR="006430A5" w:rsidRPr="0051524A" w:rsidRDefault="006430A5" w:rsidP="00846D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</w:tcPr>
          <w:p w:rsidR="006430A5" w:rsidRPr="0051524A" w:rsidRDefault="006430A5" w:rsidP="00846D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</w:p>
        </w:tc>
        <w:tc>
          <w:tcPr>
            <w:tcW w:w="810" w:type="dxa"/>
          </w:tcPr>
          <w:p w:rsidR="006430A5" w:rsidRPr="0051524A" w:rsidRDefault="006430A5" w:rsidP="00846D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6430A5" w:rsidRPr="0051524A" w:rsidTr="00846D2F">
        <w:trPr>
          <w:trHeight w:val="228"/>
        </w:trPr>
        <w:tc>
          <w:tcPr>
            <w:tcW w:w="737" w:type="dxa"/>
          </w:tcPr>
          <w:p w:rsidR="006430A5" w:rsidRPr="0051524A" w:rsidRDefault="006430A5" w:rsidP="00846D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6430A5" w:rsidRPr="0051524A" w:rsidRDefault="006430A5" w:rsidP="00846D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Dimensions of Social Justice</w:t>
            </w:r>
          </w:p>
        </w:tc>
        <w:tc>
          <w:tcPr>
            <w:tcW w:w="4081" w:type="dxa"/>
          </w:tcPr>
          <w:p w:rsidR="006430A5" w:rsidRPr="0051524A" w:rsidRDefault="006430A5" w:rsidP="006430A5">
            <w:pPr>
              <w:pStyle w:val="Default"/>
              <w:numPr>
                <w:ilvl w:val="0"/>
                <w:numId w:val="24"/>
              </w:numPr>
              <w:jc w:val="both"/>
              <w:rPr>
                <w:color w:val="auto"/>
              </w:rPr>
            </w:pPr>
            <w:r w:rsidRPr="0051524A">
              <w:rPr>
                <w:color w:val="auto"/>
              </w:rPr>
              <w:t xml:space="preserve">Social Justice: Philosophy, concept and dimensions </w:t>
            </w:r>
          </w:p>
          <w:p w:rsidR="006430A5" w:rsidRPr="0051524A" w:rsidRDefault="006430A5" w:rsidP="006430A5">
            <w:pPr>
              <w:pStyle w:val="Default"/>
              <w:numPr>
                <w:ilvl w:val="0"/>
                <w:numId w:val="24"/>
              </w:numPr>
              <w:jc w:val="both"/>
              <w:rPr>
                <w:color w:val="auto"/>
              </w:rPr>
            </w:pPr>
            <w:r w:rsidRPr="0051524A">
              <w:rPr>
                <w:color w:val="auto"/>
              </w:rPr>
              <w:t xml:space="preserve">Social Justice as a core value of social work profession </w:t>
            </w:r>
          </w:p>
          <w:p w:rsidR="006430A5" w:rsidRPr="0051524A" w:rsidRDefault="006430A5" w:rsidP="006430A5">
            <w:pPr>
              <w:pStyle w:val="Default"/>
              <w:numPr>
                <w:ilvl w:val="0"/>
                <w:numId w:val="24"/>
              </w:numPr>
              <w:jc w:val="both"/>
              <w:rPr>
                <w:color w:val="auto"/>
              </w:rPr>
            </w:pPr>
            <w:r w:rsidRPr="0051524A">
              <w:rPr>
                <w:color w:val="auto"/>
              </w:rPr>
              <w:t xml:space="preserve">Manifestations of social injustice in the Indian context: Exclusion, oppression and marginalization </w:t>
            </w:r>
          </w:p>
          <w:p w:rsidR="006430A5" w:rsidRPr="0051524A" w:rsidRDefault="006430A5" w:rsidP="006430A5">
            <w:pPr>
              <w:pStyle w:val="Default"/>
              <w:numPr>
                <w:ilvl w:val="0"/>
                <w:numId w:val="24"/>
              </w:numPr>
              <w:jc w:val="both"/>
              <w:rPr>
                <w:color w:val="auto"/>
              </w:rPr>
            </w:pPr>
            <w:r w:rsidRPr="0051524A">
              <w:rPr>
                <w:color w:val="auto"/>
              </w:rPr>
              <w:t xml:space="preserve">Institutional mechanisms available </w:t>
            </w:r>
            <w:r w:rsidRPr="0051524A">
              <w:rPr>
                <w:color w:val="auto"/>
              </w:rPr>
              <w:lastRenderedPageBreak/>
              <w:t>for different vulnerable groups of the society for promotion of social justice</w:t>
            </w:r>
          </w:p>
          <w:p w:rsidR="006430A5" w:rsidRPr="0051524A" w:rsidRDefault="006430A5" w:rsidP="00846D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430A5" w:rsidRPr="0051524A" w:rsidRDefault="006430A5" w:rsidP="00846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  <w:r w:rsidR="00AC32B3" w:rsidRPr="005152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0" w:type="dxa"/>
          </w:tcPr>
          <w:p w:rsidR="006430A5" w:rsidRPr="0051524A" w:rsidRDefault="006430A5" w:rsidP="00846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32B3" w:rsidRPr="005152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0" w:type="dxa"/>
          </w:tcPr>
          <w:p w:rsidR="006430A5" w:rsidRPr="0051524A" w:rsidRDefault="006430A5" w:rsidP="00846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6430A5" w:rsidRPr="0051524A" w:rsidRDefault="006430A5" w:rsidP="00846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430A5" w:rsidRPr="0051524A" w:rsidTr="00846D2F">
        <w:trPr>
          <w:trHeight w:val="228"/>
        </w:trPr>
        <w:tc>
          <w:tcPr>
            <w:tcW w:w="737" w:type="dxa"/>
          </w:tcPr>
          <w:p w:rsidR="006430A5" w:rsidRPr="0051524A" w:rsidRDefault="006430A5" w:rsidP="00846D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950" w:type="dxa"/>
          </w:tcPr>
          <w:p w:rsidR="006430A5" w:rsidRPr="0051524A" w:rsidRDefault="006430A5" w:rsidP="00846D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Social Legislation: Contextual Background</w:t>
            </w:r>
          </w:p>
        </w:tc>
        <w:tc>
          <w:tcPr>
            <w:tcW w:w="4081" w:type="dxa"/>
          </w:tcPr>
          <w:p w:rsidR="006430A5" w:rsidRPr="0051524A" w:rsidRDefault="006430A5" w:rsidP="006430A5">
            <w:pPr>
              <w:pStyle w:val="Default"/>
              <w:numPr>
                <w:ilvl w:val="0"/>
                <w:numId w:val="25"/>
              </w:numPr>
              <w:jc w:val="both"/>
              <w:rPr>
                <w:color w:val="auto"/>
              </w:rPr>
            </w:pPr>
            <w:r w:rsidRPr="0051524A">
              <w:rPr>
                <w:color w:val="auto"/>
              </w:rPr>
              <w:t xml:space="preserve">Meaning, objectives and scope and its role as an instrument of social change. </w:t>
            </w:r>
          </w:p>
          <w:p w:rsidR="006430A5" w:rsidRPr="0051524A" w:rsidRDefault="006430A5" w:rsidP="006430A5">
            <w:pPr>
              <w:pStyle w:val="Default"/>
              <w:numPr>
                <w:ilvl w:val="0"/>
                <w:numId w:val="25"/>
              </w:numPr>
              <w:jc w:val="both"/>
              <w:rPr>
                <w:color w:val="auto"/>
              </w:rPr>
            </w:pPr>
            <w:r w:rsidRPr="0051524A">
              <w:rPr>
                <w:color w:val="auto"/>
              </w:rPr>
              <w:t xml:space="preserve">Social legislation in a welfare state and Indian Constitution; </w:t>
            </w:r>
          </w:p>
          <w:p w:rsidR="006430A5" w:rsidRPr="0051524A" w:rsidRDefault="006430A5" w:rsidP="00846D2F">
            <w:pPr>
              <w:pStyle w:val="Default"/>
              <w:numPr>
                <w:ilvl w:val="0"/>
                <w:numId w:val="25"/>
              </w:numPr>
              <w:jc w:val="both"/>
              <w:rPr>
                <w:color w:val="auto"/>
              </w:rPr>
            </w:pPr>
            <w:r w:rsidRPr="0051524A">
              <w:rPr>
                <w:color w:val="auto"/>
              </w:rPr>
              <w:t>Fundamental Rights and Directive Principle of State Policy</w:t>
            </w:r>
            <w:r w:rsidRPr="0051524A">
              <w:rPr>
                <w:b/>
                <w:bCs/>
                <w:color w:val="auto"/>
              </w:rPr>
              <w:t xml:space="preserve">. </w:t>
            </w:r>
          </w:p>
        </w:tc>
        <w:tc>
          <w:tcPr>
            <w:tcW w:w="630" w:type="dxa"/>
          </w:tcPr>
          <w:p w:rsidR="006430A5" w:rsidRPr="0051524A" w:rsidRDefault="00AC32B3" w:rsidP="00846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</w:tcPr>
          <w:p w:rsidR="006430A5" w:rsidRPr="0051524A" w:rsidRDefault="006430A5" w:rsidP="00846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32B3" w:rsidRPr="005152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0" w:type="dxa"/>
          </w:tcPr>
          <w:p w:rsidR="006430A5" w:rsidRPr="0051524A" w:rsidRDefault="006430A5" w:rsidP="00846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6430A5" w:rsidRPr="0051524A" w:rsidRDefault="006430A5" w:rsidP="00846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430A5" w:rsidRPr="0051524A" w:rsidTr="00846D2F">
        <w:trPr>
          <w:trHeight w:val="665"/>
        </w:trPr>
        <w:tc>
          <w:tcPr>
            <w:tcW w:w="737" w:type="dxa"/>
          </w:tcPr>
          <w:p w:rsidR="006430A5" w:rsidRPr="0051524A" w:rsidRDefault="006430A5" w:rsidP="00846D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50" w:type="dxa"/>
          </w:tcPr>
          <w:p w:rsidR="006430A5" w:rsidRPr="0051524A" w:rsidRDefault="006430A5" w:rsidP="00846D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Social Legislation for Women and Children</w:t>
            </w:r>
          </w:p>
        </w:tc>
        <w:tc>
          <w:tcPr>
            <w:tcW w:w="4081" w:type="dxa"/>
          </w:tcPr>
          <w:p w:rsidR="006430A5" w:rsidRPr="0051524A" w:rsidRDefault="006430A5" w:rsidP="006430A5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sz w:val="24"/>
                <w:szCs w:val="24"/>
              </w:rPr>
              <w:t>Legal provisions for Women and Children</w:t>
            </w:r>
          </w:p>
          <w:p w:rsidR="006430A5" w:rsidRPr="0051524A" w:rsidRDefault="006430A5" w:rsidP="006430A5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sz w:val="24"/>
                <w:szCs w:val="24"/>
              </w:rPr>
              <w:t xml:space="preserve">Law related to Trafficking of women and Children </w:t>
            </w:r>
          </w:p>
          <w:p w:rsidR="006430A5" w:rsidRPr="0051524A" w:rsidRDefault="006430A5" w:rsidP="006430A5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sz w:val="24"/>
                <w:szCs w:val="24"/>
              </w:rPr>
              <w:t xml:space="preserve">Law related to Domestic Violence, Sexual Harassment at workplace and Indecent Representation of Women </w:t>
            </w:r>
          </w:p>
          <w:p w:rsidR="006430A5" w:rsidRPr="0051524A" w:rsidRDefault="006430A5" w:rsidP="006430A5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sz w:val="24"/>
                <w:szCs w:val="24"/>
              </w:rPr>
              <w:t>Law related to Child Labour, Right to Education, Adoption, Juvenile Justice and Sexual Offences</w:t>
            </w:r>
          </w:p>
          <w:p w:rsidR="006430A5" w:rsidRPr="0051524A" w:rsidRDefault="006430A5" w:rsidP="006430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0A5" w:rsidRPr="0051524A" w:rsidRDefault="006430A5" w:rsidP="00846D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430A5" w:rsidRPr="0051524A" w:rsidRDefault="00AC32B3" w:rsidP="00846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</w:tcPr>
          <w:p w:rsidR="006430A5" w:rsidRPr="0051524A" w:rsidRDefault="006430A5" w:rsidP="00846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32B3" w:rsidRPr="005152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0" w:type="dxa"/>
          </w:tcPr>
          <w:p w:rsidR="006430A5" w:rsidRPr="0051524A" w:rsidRDefault="006430A5" w:rsidP="00846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6430A5" w:rsidRPr="0051524A" w:rsidRDefault="006430A5" w:rsidP="00846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430A5" w:rsidRPr="0051524A" w:rsidTr="00846D2F">
        <w:trPr>
          <w:trHeight w:val="665"/>
        </w:trPr>
        <w:tc>
          <w:tcPr>
            <w:tcW w:w="737" w:type="dxa"/>
          </w:tcPr>
          <w:p w:rsidR="006430A5" w:rsidRPr="0051524A" w:rsidRDefault="006430A5" w:rsidP="00846D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50" w:type="dxa"/>
          </w:tcPr>
          <w:p w:rsidR="006430A5" w:rsidRPr="0051524A" w:rsidRDefault="006430A5" w:rsidP="00846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Social Legislation for Weaker Sections and Special Groups in India</w:t>
            </w:r>
          </w:p>
        </w:tc>
        <w:tc>
          <w:tcPr>
            <w:tcW w:w="4081" w:type="dxa"/>
          </w:tcPr>
          <w:p w:rsidR="006430A5" w:rsidRPr="0051524A" w:rsidRDefault="006430A5" w:rsidP="006430A5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sz w:val="24"/>
                <w:szCs w:val="24"/>
              </w:rPr>
              <w:t xml:space="preserve">Legal Provisions related to Scheduled Castes &amp; Scheduled Tribes; </w:t>
            </w:r>
          </w:p>
          <w:p w:rsidR="006430A5" w:rsidRPr="0051524A" w:rsidRDefault="006430A5" w:rsidP="006430A5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sz w:val="24"/>
                <w:szCs w:val="24"/>
              </w:rPr>
              <w:t xml:space="preserve">Legal Provisions related to Persons with Disability </w:t>
            </w:r>
          </w:p>
          <w:p w:rsidR="006430A5" w:rsidRPr="0051524A" w:rsidRDefault="006430A5" w:rsidP="006430A5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sz w:val="24"/>
                <w:szCs w:val="24"/>
              </w:rPr>
              <w:t xml:space="preserve">Legal Provisions related to Elderly </w:t>
            </w:r>
          </w:p>
          <w:p w:rsidR="006430A5" w:rsidRPr="0051524A" w:rsidRDefault="006430A5" w:rsidP="00846D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430A5" w:rsidRPr="0051524A" w:rsidRDefault="00AC32B3" w:rsidP="00846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</w:tcPr>
          <w:p w:rsidR="006430A5" w:rsidRPr="0051524A" w:rsidRDefault="006430A5" w:rsidP="00846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32B3" w:rsidRPr="005152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0" w:type="dxa"/>
          </w:tcPr>
          <w:p w:rsidR="006430A5" w:rsidRPr="0051524A" w:rsidRDefault="006430A5" w:rsidP="00846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6430A5" w:rsidRPr="0051524A" w:rsidRDefault="006430A5" w:rsidP="00846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430A5" w:rsidRPr="0051524A" w:rsidTr="00846D2F">
        <w:trPr>
          <w:trHeight w:val="665"/>
        </w:trPr>
        <w:tc>
          <w:tcPr>
            <w:tcW w:w="737" w:type="dxa"/>
          </w:tcPr>
          <w:p w:rsidR="006430A5" w:rsidRPr="0051524A" w:rsidRDefault="006430A5" w:rsidP="00846D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50" w:type="dxa"/>
          </w:tcPr>
          <w:p w:rsidR="006430A5" w:rsidRPr="0051524A" w:rsidRDefault="006430A5" w:rsidP="00846D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Practice Assignments</w:t>
            </w:r>
          </w:p>
        </w:tc>
        <w:tc>
          <w:tcPr>
            <w:tcW w:w="4081" w:type="dxa"/>
          </w:tcPr>
          <w:p w:rsidR="006430A5" w:rsidRPr="0051524A" w:rsidRDefault="006430A5" w:rsidP="006430A5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sz w:val="24"/>
                <w:szCs w:val="24"/>
              </w:rPr>
              <w:t xml:space="preserve">Right to Information Act, 2005 </w:t>
            </w:r>
          </w:p>
          <w:p w:rsidR="006430A5" w:rsidRPr="0051524A" w:rsidRDefault="006430A5" w:rsidP="006430A5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sz w:val="24"/>
                <w:szCs w:val="24"/>
              </w:rPr>
              <w:t>Public Interest Litigation, Legal Aid &amp;Medical Negligence</w:t>
            </w:r>
          </w:p>
          <w:p w:rsidR="006430A5" w:rsidRPr="0051524A" w:rsidRDefault="006430A5" w:rsidP="006430A5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sz w:val="24"/>
                <w:szCs w:val="24"/>
              </w:rPr>
              <w:t xml:space="preserve">Criminal Procedure Code, Indian Penal Code etc. </w:t>
            </w:r>
          </w:p>
          <w:p w:rsidR="006430A5" w:rsidRPr="0051524A" w:rsidRDefault="006430A5" w:rsidP="006430A5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sz w:val="24"/>
                <w:szCs w:val="24"/>
              </w:rPr>
              <w:t xml:space="preserve">Laws related to Cyber Crime </w:t>
            </w:r>
          </w:p>
          <w:p w:rsidR="006430A5" w:rsidRPr="0051524A" w:rsidRDefault="006430A5" w:rsidP="006430A5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sz w:val="24"/>
                <w:szCs w:val="24"/>
              </w:rPr>
              <w:t xml:space="preserve">Social Advocacy and Activism </w:t>
            </w:r>
          </w:p>
        </w:tc>
        <w:tc>
          <w:tcPr>
            <w:tcW w:w="630" w:type="dxa"/>
          </w:tcPr>
          <w:p w:rsidR="006430A5" w:rsidRPr="0051524A" w:rsidRDefault="00AC32B3" w:rsidP="00846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</w:tcPr>
          <w:p w:rsidR="006430A5" w:rsidRPr="0051524A" w:rsidRDefault="00AC32B3" w:rsidP="00846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30" w:type="dxa"/>
          </w:tcPr>
          <w:p w:rsidR="006430A5" w:rsidRPr="0051524A" w:rsidRDefault="00AC32B3" w:rsidP="00846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6430A5" w:rsidRPr="0051524A" w:rsidRDefault="006430A5" w:rsidP="00846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430A5" w:rsidRPr="0051524A" w:rsidTr="00846D2F">
        <w:trPr>
          <w:trHeight w:val="548"/>
        </w:trPr>
        <w:tc>
          <w:tcPr>
            <w:tcW w:w="6768" w:type="dxa"/>
            <w:gridSpan w:val="3"/>
          </w:tcPr>
          <w:p w:rsidR="006430A5" w:rsidRPr="0051524A" w:rsidRDefault="006430A5" w:rsidP="00846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0A5" w:rsidRPr="0051524A" w:rsidRDefault="006430A5" w:rsidP="00846D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b/>
                <w:sz w:val="24"/>
                <w:szCs w:val="24"/>
              </w:rPr>
              <w:t>TOTAL CONTACT HOURS</w:t>
            </w:r>
          </w:p>
        </w:tc>
        <w:tc>
          <w:tcPr>
            <w:tcW w:w="1890" w:type="dxa"/>
            <w:gridSpan w:val="3"/>
          </w:tcPr>
          <w:p w:rsidR="006430A5" w:rsidRPr="0051524A" w:rsidRDefault="006430A5" w:rsidP="00846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10" w:type="dxa"/>
          </w:tcPr>
          <w:p w:rsidR="006430A5" w:rsidRPr="0051524A" w:rsidRDefault="006430A5" w:rsidP="00846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24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6430A5" w:rsidRPr="0051524A" w:rsidRDefault="006430A5" w:rsidP="006430A5">
      <w:pPr>
        <w:pStyle w:val="Default"/>
        <w:ind w:left="720" w:hanging="720"/>
        <w:jc w:val="both"/>
        <w:rPr>
          <w:b/>
          <w:bCs/>
          <w:color w:val="auto"/>
        </w:rPr>
      </w:pPr>
    </w:p>
    <w:p w:rsidR="006430A5" w:rsidRPr="0051524A" w:rsidRDefault="006430A5" w:rsidP="006430A5">
      <w:pPr>
        <w:pStyle w:val="Default"/>
        <w:ind w:left="720" w:hanging="720"/>
        <w:jc w:val="both"/>
        <w:rPr>
          <w:b/>
          <w:bCs/>
          <w:color w:val="auto"/>
        </w:rPr>
      </w:pPr>
    </w:p>
    <w:p w:rsidR="006430A5" w:rsidRPr="0051524A" w:rsidRDefault="006430A5" w:rsidP="00643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95B25" w:rsidRPr="0051524A" w:rsidRDefault="00C95B25" w:rsidP="00643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1524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Core Readings </w:t>
      </w:r>
    </w:p>
    <w:p w:rsidR="00C95B25" w:rsidRPr="0051524A" w:rsidRDefault="00C95B25" w:rsidP="006430A5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95B25" w:rsidRPr="0051524A" w:rsidRDefault="00C95B25" w:rsidP="0051524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Krishna, P. S. (2017). </w:t>
      </w:r>
      <w:r w:rsidRPr="0051524A">
        <w:rPr>
          <w:rFonts w:ascii="Times New Roman" w:hAnsi="Times New Roman" w:cs="Times New Roman"/>
          <w:i/>
          <w:iCs/>
          <w:color w:val="000000"/>
          <w:sz w:val="24"/>
          <w:szCs w:val="24"/>
        </w:rPr>
        <w:t>Social exclusion and justice in India</w:t>
      </w:r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. Taylor &amp; Francis </w:t>
      </w:r>
    </w:p>
    <w:p w:rsidR="00C95B25" w:rsidRPr="0051524A" w:rsidRDefault="00C95B25" w:rsidP="0051524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1524A">
        <w:rPr>
          <w:rFonts w:ascii="Times New Roman" w:hAnsi="Times New Roman" w:cs="Times New Roman"/>
          <w:color w:val="000000"/>
          <w:sz w:val="24"/>
          <w:szCs w:val="24"/>
        </w:rPr>
        <w:t>Jodhka</w:t>
      </w:r>
      <w:proofErr w:type="spellEnd"/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, S. S. (2015). </w:t>
      </w:r>
      <w:r w:rsidRPr="0051524A">
        <w:rPr>
          <w:rFonts w:ascii="Times New Roman" w:hAnsi="Times New Roman" w:cs="Times New Roman"/>
          <w:i/>
          <w:iCs/>
          <w:color w:val="000000"/>
          <w:sz w:val="24"/>
          <w:szCs w:val="24"/>
        </w:rPr>
        <w:t>Caste in contemporary India</w:t>
      </w:r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. New Delhi: </w:t>
      </w:r>
      <w:proofErr w:type="spellStart"/>
      <w:r w:rsidRPr="0051524A">
        <w:rPr>
          <w:rFonts w:ascii="Times New Roman" w:hAnsi="Times New Roman" w:cs="Times New Roman"/>
          <w:color w:val="000000"/>
          <w:sz w:val="24"/>
          <w:szCs w:val="24"/>
        </w:rPr>
        <w:t>Routledge</w:t>
      </w:r>
      <w:proofErr w:type="spellEnd"/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C95B25" w:rsidRPr="0051524A" w:rsidRDefault="00C95B25" w:rsidP="0051524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1524A">
        <w:rPr>
          <w:rFonts w:ascii="Times New Roman" w:hAnsi="Times New Roman" w:cs="Times New Roman"/>
          <w:color w:val="000000"/>
          <w:sz w:val="24"/>
          <w:szCs w:val="24"/>
        </w:rPr>
        <w:lastRenderedPageBreak/>
        <w:t>Kummitha</w:t>
      </w:r>
      <w:proofErr w:type="spellEnd"/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, R. (2015). Social exclusion: The European concept for Indian social reality, social change. </w:t>
      </w:r>
      <w:r w:rsidRPr="0051524A">
        <w:rPr>
          <w:rFonts w:ascii="Times New Roman" w:hAnsi="Times New Roman" w:cs="Times New Roman"/>
          <w:i/>
          <w:iCs/>
          <w:color w:val="000000"/>
          <w:sz w:val="24"/>
          <w:szCs w:val="24"/>
        </w:rPr>
        <w:t>Sage Journal, 45(</w:t>
      </w:r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1) 1–23 </w:t>
      </w:r>
    </w:p>
    <w:p w:rsidR="00C95B25" w:rsidRPr="0051524A" w:rsidRDefault="00C95B25" w:rsidP="0051524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Singh, A. K. (2014). </w:t>
      </w:r>
      <w:r w:rsidRPr="0051524A">
        <w:rPr>
          <w:rFonts w:ascii="Times New Roman" w:hAnsi="Times New Roman" w:cs="Times New Roman"/>
          <w:i/>
          <w:iCs/>
          <w:color w:val="000000"/>
          <w:sz w:val="24"/>
          <w:szCs w:val="24"/>
        </w:rPr>
        <w:t>Human rights and social justice</w:t>
      </w:r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. VL Media Solutions, India </w:t>
      </w:r>
    </w:p>
    <w:p w:rsidR="00C95B25" w:rsidRPr="0051524A" w:rsidRDefault="00C95B25" w:rsidP="0051524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1524A">
        <w:rPr>
          <w:rFonts w:ascii="Times New Roman" w:hAnsi="Times New Roman" w:cs="Times New Roman"/>
          <w:color w:val="000000"/>
          <w:sz w:val="24"/>
          <w:szCs w:val="24"/>
        </w:rPr>
        <w:t>Sandel</w:t>
      </w:r>
      <w:proofErr w:type="spellEnd"/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, M. J. (2010). </w:t>
      </w:r>
      <w:r w:rsidRPr="0051524A">
        <w:rPr>
          <w:rFonts w:ascii="Times New Roman" w:hAnsi="Times New Roman" w:cs="Times New Roman"/>
          <w:i/>
          <w:iCs/>
          <w:color w:val="000000"/>
          <w:sz w:val="24"/>
          <w:szCs w:val="24"/>
        </w:rPr>
        <w:t>Justice: What's the right thing to do</w:t>
      </w:r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? Farrar, Straus and Giroux; Reprint edition </w:t>
      </w:r>
    </w:p>
    <w:p w:rsidR="00C95B25" w:rsidRPr="0051524A" w:rsidRDefault="00C95B25" w:rsidP="0051524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Clayton, M., &amp; Williams, A. (eds.) (2004). </w:t>
      </w:r>
      <w:r w:rsidRPr="0051524A">
        <w:rPr>
          <w:rFonts w:ascii="Times New Roman" w:hAnsi="Times New Roman" w:cs="Times New Roman"/>
          <w:i/>
          <w:iCs/>
          <w:color w:val="000000"/>
          <w:sz w:val="24"/>
          <w:szCs w:val="24"/>
        </w:rPr>
        <w:t>Social justice</w:t>
      </w:r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. Oxford: Blackwell Publishers </w:t>
      </w:r>
    </w:p>
    <w:p w:rsidR="00C95B25" w:rsidRPr="0051524A" w:rsidRDefault="00C95B25" w:rsidP="0051524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1524A">
        <w:rPr>
          <w:rFonts w:ascii="Times New Roman" w:hAnsi="Times New Roman" w:cs="Times New Roman"/>
          <w:color w:val="000000"/>
          <w:sz w:val="24"/>
          <w:szCs w:val="24"/>
        </w:rPr>
        <w:t>Teltumbde</w:t>
      </w:r>
      <w:proofErr w:type="spellEnd"/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, A. (2017). </w:t>
      </w:r>
      <w:proofErr w:type="spellStart"/>
      <w:r w:rsidRPr="0051524A">
        <w:rPr>
          <w:rFonts w:ascii="Times New Roman" w:hAnsi="Times New Roman" w:cs="Times New Roman"/>
          <w:i/>
          <w:iCs/>
          <w:color w:val="000000"/>
          <w:sz w:val="24"/>
          <w:szCs w:val="24"/>
        </w:rPr>
        <w:t>Dalit</w:t>
      </w:r>
      <w:proofErr w:type="spellEnd"/>
      <w:r w:rsidRPr="0051524A">
        <w:rPr>
          <w:rFonts w:ascii="Times New Roman" w:hAnsi="Times New Roman" w:cs="Times New Roman"/>
          <w:i/>
          <w:iCs/>
          <w:color w:val="000000"/>
          <w:sz w:val="24"/>
          <w:szCs w:val="24"/>
        </w:rPr>
        <w:t>: Past, present &amp; future</w:t>
      </w:r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51524A">
        <w:rPr>
          <w:rFonts w:ascii="Times New Roman" w:hAnsi="Times New Roman" w:cs="Times New Roman"/>
          <w:color w:val="000000"/>
          <w:sz w:val="24"/>
          <w:szCs w:val="24"/>
        </w:rPr>
        <w:t>Routledge</w:t>
      </w:r>
      <w:proofErr w:type="spellEnd"/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C95B25" w:rsidRPr="0051524A" w:rsidRDefault="00C95B25" w:rsidP="0051524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1524A">
        <w:rPr>
          <w:rFonts w:ascii="Times New Roman" w:hAnsi="Times New Roman" w:cs="Times New Roman"/>
          <w:color w:val="000000"/>
          <w:sz w:val="24"/>
          <w:szCs w:val="24"/>
        </w:rPr>
        <w:t>Brammer</w:t>
      </w:r>
      <w:proofErr w:type="spellEnd"/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, A. (2010). </w:t>
      </w:r>
      <w:r w:rsidRPr="0051524A">
        <w:rPr>
          <w:rFonts w:ascii="Times New Roman" w:hAnsi="Times New Roman" w:cs="Times New Roman"/>
          <w:i/>
          <w:iCs/>
          <w:color w:val="000000"/>
          <w:sz w:val="24"/>
          <w:szCs w:val="24"/>
        </w:rPr>
        <w:t>Social work law</w:t>
      </w:r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. Harlow Pearson Education. </w:t>
      </w:r>
    </w:p>
    <w:p w:rsidR="00C95B25" w:rsidRPr="0051524A" w:rsidRDefault="00C95B25" w:rsidP="0051524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524A">
        <w:rPr>
          <w:rFonts w:ascii="Times New Roman" w:hAnsi="Times New Roman" w:cs="Times New Roman"/>
          <w:color w:val="000000"/>
          <w:sz w:val="24"/>
          <w:szCs w:val="24"/>
        </w:rPr>
        <w:t>Carr, H., &amp;</w:t>
      </w:r>
      <w:proofErr w:type="spellStart"/>
      <w:r w:rsidRPr="0051524A">
        <w:rPr>
          <w:rFonts w:ascii="Times New Roman" w:hAnsi="Times New Roman" w:cs="Times New Roman"/>
          <w:color w:val="000000"/>
          <w:sz w:val="24"/>
          <w:szCs w:val="24"/>
        </w:rPr>
        <w:t>Goosey</w:t>
      </w:r>
      <w:proofErr w:type="spellEnd"/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, D. (2017). </w:t>
      </w:r>
      <w:r w:rsidRPr="0051524A">
        <w:rPr>
          <w:rFonts w:ascii="Times New Roman" w:hAnsi="Times New Roman" w:cs="Times New Roman"/>
          <w:i/>
          <w:iCs/>
          <w:color w:val="000000"/>
          <w:sz w:val="24"/>
          <w:szCs w:val="24"/>
        </w:rPr>
        <w:t>Law for social workers</w:t>
      </w:r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. Oxford University Press. </w:t>
      </w:r>
    </w:p>
    <w:p w:rsidR="008267DE" w:rsidRPr="0051524A" w:rsidRDefault="00C95B25" w:rsidP="0051524A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1524A">
        <w:rPr>
          <w:rFonts w:ascii="Times New Roman" w:hAnsi="Times New Roman" w:cs="Times New Roman"/>
          <w:color w:val="000000"/>
          <w:sz w:val="24"/>
          <w:szCs w:val="24"/>
        </w:rPr>
        <w:t>Modi</w:t>
      </w:r>
      <w:proofErr w:type="spellEnd"/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, I. (2015). </w:t>
      </w:r>
      <w:r w:rsidRPr="0051524A">
        <w:rPr>
          <w:rFonts w:ascii="Times New Roman" w:hAnsi="Times New Roman" w:cs="Times New Roman"/>
          <w:i/>
          <w:iCs/>
          <w:color w:val="000000"/>
          <w:sz w:val="24"/>
          <w:szCs w:val="24"/>
        </w:rPr>
        <w:t>Gender, identity &amp; multiple marginalities</w:t>
      </w:r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51524A">
        <w:rPr>
          <w:rFonts w:ascii="Times New Roman" w:hAnsi="Times New Roman" w:cs="Times New Roman"/>
          <w:color w:val="000000"/>
          <w:sz w:val="24"/>
          <w:szCs w:val="24"/>
        </w:rPr>
        <w:t>Jaipur</w:t>
      </w:r>
      <w:proofErr w:type="spellEnd"/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 &amp; New Delhi: </w:t>
      </w:r>
      <w:proofErr w:type="spellStart"/>
      <w:r w:rsidRPr="0051524A">
        <w:rPr>
          <w:rFonts w:ascii="Times New Roman" w:hAnsi="Times New Roman" w:cs="Times New Roman"/>
          <w:color w:val="000000"/>
          <w:sz w:val="24"/>
          <w:szCs w:val="24"/>
        </w:rPr>
        <w:t>Rawat</w:t>
      </w:r>
      <w:proofErr w:type="spellEnd"/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 Publication.</w:t>
      </w:r>
    </w:p>
    <w:p w:rsidR="00C95B25" w:rsidRPr="0051524A" w:rsidRDefault="00C95B25" w:rsidP="0051524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1524A">
        <w:rPr>
          <w:rFonts w:ascii="Times New Roman" w:hAnsi="Times New Roman" w:cs="Times New Roman"/>
          <w:color w:val="000000"/>
          <w:sz w:val="24"/>
          <w:szCs w:val="24"/>
        </w:rPr>
        <w:t>Gangrade</w:t>
      </w:r>
      <w:proofErr w:type="spellEnd"/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, K. D. (2011). </w:t>
      </w:r>
      <w:r w:rsidRPr="0051524A">
        <w:rPr>
          <w:rFonts w:ascii="Times New Roman" w:hAnsi="Times New Roman" w:cs="Times New Roman"/>
          <w:i/>
          <w:iCs/>
          <w:color w:val="000000"/>
          <w:sz w:val="24"/>
          <w:szCs w:val="24"/>
        </w:rPr>
        <w:t>Social legislation in India</w:t>
      </w:r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. New Delhi: Concept Publishing Company (P) Ltd. </w:t>
      </w:r>
    </w:p>
    <w:p w:rsidR="00C95B25" w:rsidRPr="0051524A" w:rsidRDefault="00C95B25" w:rsidP="0051524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Warren, K. J. (ed.) (2014). </w:t>
      </w:r>
      <w:proofErr w:type="spellStart"/>
      <w:r w:rsidRPr="0051524A">
        <w:rPr>
          <w:rFonts w:ascii="Times New Roman" w:hAnsi="Times New Roman" w:cs="Times New Roman"/>
          <w:i/>
          <w:iCs/>
          <w:color w:val="000000"/>
          <w:sz w:val="24"/>
          <w:szCs w:val="24"/>
        </w:rPr>
        <w:t>Ecofeminism</w:t>
      </w:r>
      <w:proofErr w:type="spellEnd"/>
      <w:r w:rsidRPr="0051524A">
        <w:rPr>
          <w:rFonts w:ascii="Times New Roman" w:hAnsi="Times New Roman" w:cs="Times New Roman"/>
          <w:i/>
          <w:iCs/>
          <w:color w:val="000000"/>
          <w:sz w:val="24"/>
          <w:szCs w:val="24"/>
        </w:rPr>
        <w:t>: Women, culture &amp; nature</w:t>
      </w:r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51524A">
        <w:rPr>
          <w:rFonts w:ascii="Times New Roman" w:hAnsi="Times New Roman" w:cs="Times New Roman"/>
          <w:color w:val="000000"/>
          <w:sz w:val="24"/>
          <w:szCs w:val="24"/>
        </w:rPr>
        <w:t>Jaipur</w:t>
      </w:r>
      <w:proofErr w:type="spellEnd"/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 &amp; New Delhi: </w:t>
      </w:r>
      <w:proofErr w:type="spellStart"/>
      <w:r w:rsidRPr="0051524A">
        <w:rPr>
          <w:rFonts w:ascii="Times New Roman" w:hAnsi="Times New Roman" w:cs="Times New Roman"/>
          <w:color w:val="000000"/>
          <w:sz w:val="24"/>
          <w:szCs w:val="24"/>
        </w:rPr>
        <w:t>Rawat</w:t>
      </w:r>
      <w:proofErr w:type="spellEnd"/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 Publication. </w:t>
      </w:r>
    </w:p>
    <w:p w:rsidR="00C95B25" w:rsidRPr="0051524A" w:rsidRDefault="00C95B25" w:rsidP="0051524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Laird. S. (2010). </w:t>
      </w:r>
      <w:r w:rsidRPr="0051524A">
        <w:rPr>
          <w:rFonts w:ascii="Times New Roman" w:hAnsi="Times New Roman" w:cs="Times New Roman"/>
          <w:i/>
          <w:iCs/>
          <w:color w:val="000000"/>
          <w:sz w:val="24"/>
          <w:szCs w:val="24"/>
        </w:rPr>
        <w:t>Practical social work law</w:t>
      </w:r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. Harlow Pearson Education. </w:t>
      </w:r>
    </w:p>
    <w:p w:rsidR="00C95B25" w:rsidRPr="0051524A" w:rsidRDefault="00C95B25" w:rsidP="0051524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Matthews, S. J., McCormick, M., &amp; Morgan, A. (eds.) (2011). </w:t>
      </w:r>
      <w:r w:rsidRPr="0051524A">
        <w:rPr>
          <w:rFonts w:ascii="Times New Roman" w:hAnsi="Times New Roman" w:cs="Times New Roman"/>
          <w:i/>
          <w:iCs/>
          <w:color w:val="000000"/>
          <w:sz w:val="24"/>
          <w:szCs w:val="24"/>
        </w:rPr>
        <w:t>Professional developments in social work: Complex issues in practice</w:t>
      </w:r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. Abingdon: </w:t>
      </w:r>
      <w:proofErr w:type="spellStart"/>
      <w:r w:rsidRPr="0051524A">
        <w:rPr>
          <w:rFonts w:ascii="Times New Roman" w:hAnsi="Times New Roman" w:cs="Times New Roman"/>
          <w:color w:val="000000"/>
          <w:sz w:val="24"/>
          <w:szCs w:val="24"/>
        </w:rPr>
        <w:t>Routledge</w:t>
      </w:r>
      <w:proofErr w:type="spellEnd"/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C95B25" w:rsidRPr="0051524A" w:rsidRDefault="00C95B25" w:rsidP="0051524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1524A">
        <w:rPr>
          <w:rFonts w:ascii="Times New Roman" w:hAnsi="Times New Roman" w:cs="Times New Roman"/>
          <w:color w:val="000000"/>
          <w:sz w:val="24"/>
          <w:szCs w:val="24"/>
        </w:rPr>
        <w:t>Kolenda</w:t>
      </w:r>
      <w:proofErr w:type="spellEnd"/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, P. (2015). </w:t>
      </w:r>
      <w:r w:rsidRPr="0051524A">
        <w:rPr>
          <w:rFonts w:ascii="Times New Roman" w:hAnsi="Times New Roman" w:cs="Times New Roman"/>
          <w:i/>
          <w:iCs/>
          <w:color w:val="000000"/>
          <w:sz w:val="24"/>
          <w:szCs w:val="24"/>
        </w:rPr>
        <w:t>Caste, marriage &amp; inequality: Essays on North &amp; South India</w:t>
      </w:r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51524A">
        <w:rPr>
          <w:rFonts w:ascii="Times New Roman" w:hAnsi="Times New Roman" w:cs="Times New Roman"/>
          <w:color w:val="000000"/>
          <w:sz w:val="24"/>
          <w:szCs w:val="24"/>
        </w:rPr>
        <w:t>Jaipur</w:t>
      </w:r>
      <w:proofErr w:type="spellEnd"/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 &amp; New Delhi: </w:t>
      </w:r>
      <w:proofErr w:type="spellStart"/>
      <w:r w:rsidRPr="0051524A">
        <w:rPr>
          <w:rFonts w:ascii="Times New Roman" w:hAnsi="Times New Roman" w:cs="Times New Roman"/>
          <w:color w:val="000000"/>
          <w:sz w:val="24"/>
          <w:szCs w:val="24"/>
        </w:rPr>
        <w:t>Rawat</w:t>
      </w:r>
      <w:proofErr w:type="spellEnd"/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 Publication. </w:t>
      </w:r>
    </w:p>
    <w:p w:rsidR="00C95B25" w:rsidRPr="0051524A" w:rsidRDefault="00C95B25" w:rsidP="0051524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1524A">
        <w:rPr>
          <w:rFonts w:ascii="Times New Roman" w:hAnsi="Times New Roman" w:cs="Times New Roman"/>
          <w:color w:val="000000"/>
          <w:sz w:val="24"/>
          <w:szCs w:val="24"/>
        </w:rPr>
        <w:t>Mallicot</w:t>
      </w:r>
      <w:proofErr w:type="spellEnd"/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, S. L. (2012). </w:t>
      </w:r>
      <w:r w:rsidRPr="0051524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Women &amp; crime. </w:t>
      </w:r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New Delhi: Sage Publication. </w:t>
      </w:r>
    </w:p>
    <w:p w:rsidR="00C95B25" w:rsidRPr="0051524A" w:rsidRDefault="00C95B25" w:rsidP="0051524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1524A">
        <w:rPr>
          <w:rFonts w:ascii="Times New Roman" w:hAnsi="Times New Roman" w:cs="Times New Roman"/>
          <w:color w:val="000000"/>
          <w:sz w:val="24"/>
          <w:szCs w:val="24"/>
        </w:rPr>
        <w:t>Thorat</w:t>
      </w:r>
      <w:proofErr w:type="spellEnd"/>
      <w:r w:rsidRPr="0051524A">
        <w:rPr>
          <w:rFonts w:ascii="Times New Roman" w:hAnsi="Times New Roman" w:cs="Times New Roman"/>
          <w:color w:val="000000"/>
          <w:sz w:val="24"/>
          <w:szCs w:val="24"/>
        </w:rPr>
        <w:t>, S., &amp;</w:t>
      </w:r>
      <w:proofErr w:type="spellStart"/>
      <w:r w:rsidRPr="0051524A">
        <w:rPr>
          <w:rFonts w:ascii="Times New Roman" w:hAnsi="Times New Roman" w:cs="Times New Roman"/>
          <w:color w:val="000000"/>
          <w:sz w:val="24"/>
          <w:szCs w:val="24"/>
        </w:rPr>
        <w:t>Sabharwal</w:t>
      </w:r>
      <w:proofErr w:type="spellEnd"/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, N. S. (2014). </w:t>
      </w:r>
      <w:r w:rsidRPr="0051524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Bridging the social gap; perspectives on </w:t>
      </w:r>
      <w:proofErr w:type="spellStart"/>
      <w:r w:rsidRPr="0051524A">
        <w:rPr>
          <w:rFonts w:ascii="Times New Roman" w:hAnsi="Times New Roman" w:cs="Times New Roman"/>
          <w:i/>
          <w:iCs/>
          <w:color w:val="000000"/>
          <w:sz w:val="24"/>
          <w:szCs w:val="24"/>
        </w:rPr>
        <w:t>Dalit</w:t>
      </w:r>
      <w:proofErr w:type="spellEnd"/>
      <w:r w:rsidRPr="0051524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empowerment. </w:t>
      </w:r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Sage Publication. </w:t>
      </w:r>
    </w:p>
    <w:p w:rsidR="00C95B25" w:rsidRPr="0051524A" w:rsidRDefault="00C95B25" w:rsidP="0051524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1524A">
        <w:rPr>
          <w:rFonts w:ascii="Times New Roman" w:hAnsi="Times New Roman" w:cs="Times New Roman"/>
          <w:color w:val="000000"/>
          <w:sz w:val="24"/>
          <w:szCs w:val="24"/>
        </w:rPr>
        <w:t>Sarkar</w:t>
      </w:r>
      <w:proofErr w:type="spellEnd"/>
      <w:r w:rsidRPr="0051524A">
        <w:rPr>
          <w:rFonts w:ascii="Times New Roman" w:hAnsi="Times New Roman" w:cs="Times New Roman"/>
          <w:color w:val="000000"/>
          <w:sz w:val="24"/>
          <w:szCs w:val="24"/>
        </w:rPr>
        <w:t>, S., &amp;</w:t>
      </w:r>
      <w:proofErr w:type="spellStart"/>
      <w:r w:rsidRPr="0051524A">
        <w:rPr>
          <w:rFonts w:ascii="Times New Roman" w:hAnsi="Times New Roman" w:cs="Times New Roman"/>
          <w:color w:val="000000"/>
          <w:sz w:val="24"/>
          <w:szCs w:val="24"/>
        </w:rPr>
        <w:t>Sarkar</w:t>
      </w:r>
      <w:proofErr w:type="spellEnd"/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, T. (2015). </w:t>
      </w:r>
      <w:r w:rsidRPr="0051524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Caste in modern India. </w:t>
      </w:r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Permanent Black, </w:t>
      </w:r>
      <w:proofErr w:type="spellStart"/>
      <w:r w:rsidRPr="0051524A">
        <w:rPr>
          <w:rFonts w:ascii="Times New Roman" w:hAnsi="Times New Roman" w:cs="Times New Roman"/>
          <w:color w:val="000000"/>
          <w:sz w:val="24"/>
          <w:szCs w:val="24"/>
        </w:rPr>
        <w:t>Vol</w:t>
      </w:r>
      <w:proofErr w:type="spellEnd"/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-I &amp; II. </w:t>
      </w:r>
    </w:p>
    <w:p w:rsidR="00C95B25" w:rsidRPr="0051524A" w:rsidRDefault="00C95B25" w:rsidP="0051524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1524A">
        <w:rPr>
          <w:rFonts w:ascii="Times New Roman" w:hAnsi="Times New Roman" w:cs="Times New Roman"/>
          <w:color w:val="000000"/>
          <w:sz w:val="24"/>
          <w:szCs w:val="24"/>
        </w:rPr>
        <w:t>Braye</w:t>
      </w:r>
      <w:proofErr w:type="spellEnd"/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, S., &amp; Preston, M. (2010). </w:t>
      </w:r>
      <w:r w:rsidRPr="0051524A">
        <w:rPr>
          <w:rFonts w:ascii="Times New Roman" w:hAnsi="Times New Roman" w:cs="Times New Roman"/>
          <w:i/>
          <w:iCs/>
          <w:color w:val="000000"/>
          <w:sz w:val="24"/>
          <w:szCs w:val="24"/>
        </w:rPr>
        <w:t>Practising social work law</w:t>
      </w:r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. Palgrave Macmillan. </w:t>
      </w:r>
    </w:p>
    <w:p w:rsidR="00C95B25" w:rsidRPr="0051524A" w:rsidRDefault="00C95B25" w:rsidP="0051524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Wilson, K., </w:t>
      </w:r>
      <w:proofErr w:type="spellStart"/>
      <w:r w:rsidRPr="0051524A">
        <w:rPr>
          <w:rFonts w:ascii="Times New Roman" w:hAnsi="Times New Roman" w:cs="Times New Roman"/>
          <w:color w:val="000000"/>
          <w:sz w:val="24"/>
          <w:szCs w:val="24"/>
        </w:rPr>
        <w:t>Ruch</w:t>
      </w:r>
      <w:proofErr w:type="spellEnd"/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, G., </w:t>
      </w:r>
      <w:proofErr w:type="spellStart"/>
      <w:r w:rsidRPr="0051524A">
        <w:rPr>
          <w:rFonts w:ascii="Times New Roman" w:hAnsi="Times New Roman" w:cs="Times New Roman"/>
          <w:color w:val="000000"/>
          <w:sz w:val="24"/>
          <w:szCs w:val="24"/>
        </w:rPr>
        <w:t>Lymberry</w:t>
      </w:r>
      <w:proofErr w:type="spellEnd"/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, M., &amp; Cooper, A. (2011). </w:t>
      </w:r>
      <w:r w:rsidRPr="0051524A">
        <w:rPr>
          <w:rFonts w:ascii="Times New Roman" w:hAnsi="Times New Roman" w:cs="Times New Roman"/>
          <w:i/>
          <w:iCs/>
          <w:color w:val="000000"/>
          <w:sz w:val="24"/>
          <w:szCs w:val="24"/>
        </w:rPr>
        <w:t>What do we mean by relationship-based practice</w:t>
      </w:r>
      <w:proofErr w:type="gramStart"/>
      <w:r w:rsidRPr="0051524A">
        <w:rPr>
          <w:rFonts w:ascii="Times New Roman" w:hAnsi="Times New Roman" w:cs="Times New Roman"/>
          <w:i/>
          <w:iCs/>
          <w:color w:val="000000"/>
          <w:sz w:val="24"/>
          <w:szCs w:val="24"/>
        </w:rPr>
        <w:t>?,</w:t>
      </w:r>
      <w:proofErr w:type="gramEnd"/>
      <w:r w:rsidRPr="0051524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Extract from social work: an introduction to contemporary practice</w:t>
      </w:r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. Harlow, Pearson Education. </w:t>
      </w:r>
    </w:p>
    <w:p w:rsidR="00C95B25" w:rsidRPr="0051524A" w:rsidRDefault="00C95B25" w:rsidP="0051524A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95B25" w:rsidRPr="0051524A" w:rsidRDefault="00C95B25" w:rsidP="0051524A">
      <w:pPr>
        <w:autoSpaceDE w:val="0"/>
        <w:autoSpaceDN w:val="0"/>
        <w:adjustRightInd w:val="0"/>
        <w:spacing w:after="0" w:line="360" w:lineRule="auto"/>
        <w:ind w:left="1440" w:hanging="14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524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Supplementary Readings </w:t>
      </w:r>
    </w:p>
    <w:p w:rsidR="00C95B25" w:rsidRPr="0051524A" w:rsidRDefault="00C95B25" w:rsidP="0051524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1524A">
        <w:rPr>
          <w:rFonts w:ascii="Times New Roman" w:hAnsi="Times New Roman" w:cs="Times New Roman"/>
          <w:color w:val="000000"/>
          <w:sz w:val="24"/>
          <w:szCs w:val="24"/>
        </w:rPr>
        <w:t>Beteille</w:t>
      </w:r>
      <w:proofErr w:type="spellEnd"/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, A. (1981). </w:t>
      </w:r>
      <w:r w:rsidRPr="0051524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The backward classes and the new social order. </w:t>
      </w:r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New Delhi: Oxford University Press. </w:t>
      </w:r>
    </w:p>
    <w:p w:rsidR="00C95B25" w:rsidRPr="0051524A" w:rsidRDefault="00C95B25" w:rsidP="0051524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524A">
        <w:rPr>
          <w:rFonts w:ascii="Times New Roman" w:hAnsi="Times New Roman" w:cs="Times New Roman"/>
          <w:color w:val="000000"/>
          <w:sz w:val="24"/>
          <w:szCs w:val="24"/>
        </w:rPr>
        <w:lastRenderedPageBreak/>
        <w:t>Mathew, P. D., &amp;</w:t>
      </w:r>
      <w:proofErr w:type="spellStart"/>
      <w:r w:rsidRPr="0051524A">
        <w:rPr>
          <w:rFonts w:ascii="Times New Roman" w:hAnsi="Times New Roman" w:cs="Times New Roman"/>
          <w:color w:val="000000"/>
          <w:sz w:val="24"/>
          <w:szCs w:val="24"/>
        </w:rPr>
        <w:t>Bakshi</w:t>
      </w:r>
      <w:proofErr w:type="spellEnd"/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, P. M. (2000). </w:t>
      </w:r>
      <w:r w:rsidRPr="0051524A">
        <w:rPr>
          <w:rFonts w:ascii="Times New Roman" w:hAnsi="Times New Roman" w:cs="Times New Roman"/>
          <w:i/>
          <w:iCs/>
          <w:color w:val="000000"/>
          <w:sz w:val="24"/>
          <w:szCs w:val="24"/>
        </w:rPr>
        <w:t>Hindu marriage and divorce, Indian social institute</w:t>
      </w:r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. New Delhi. </w:t>
      </w:r>
    </w:p>
    <w:p w:rsidR="00C95B25" w:rsidRPr="0051524A" w:rsidRDefault="00C95B25" w:rsidP="0051524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Mathew, P. D. (1995). </w:t>
      </w:r>
      <w:r w:rsidRPr="0051524A">
        <w:rPr>
          <w:rFonts w:ascii="Times New Roman" w:hAnsi="Times New Roman" w:cs="Times New Roman"/>
          <w:i/>
          <w:iCs/>
          <w:color w:val="000000"/>
          <w:sz w:val="24"/>
          <w:szCs w:val="24"/>
        </w:rPr>
        <w:t>Family court, Indian social institute</w:t>
      </w:r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. New Delhi. </w:t>
      </w:r>
    </w:p>
    <w:p w:rsidR="00C95B25" w:rsidRPr="0051524A" w:rsidRDefault="00C95B25" w:rsidP="0051524A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24A">
        <w:rPr>
          <w:rFonts w:ascii="Times New Roman" w:hAnsi="Times New Roman" w:cs="Times New Roman"/>
          <w:color w:val="000000"/>
          <w:sz w:val="24"/>
          <w:szCs w:val="24"/>
        </w:rPr>
        <w:t xml:space="preserve">Mathew, P. D. (1998). </w:t>
      </w:r>
      <w:r w:rsidRPr="0051524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Public interest litigation. </w:t>
      </w:r>
      <w:r w:rsidRPr="0051524A">
        <w:rPr>
          <w:rFonts w:ascii="Times New Roman" w:hAnsi="Times New Roman" w:cs="Times New Roman"/>
          <w:color w:val="000000"/>
          <w:sz w:val="24"/>
          <w:szCs w:val="24"/>
        </w:rPr>
        <w:t>Indian Social Institute, New Delhi.</w:t>
      </w:r>
    </w:p>
    <w:sectPr w:rsidR="00C95B25" w:rsidRPr="0051524A" w:rsidSect="004D7A03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4234D"/>
    <w:multiLevelType w:val="hybridMultilevel"/>
    <w:tmpl w:val="7598AE2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07CCD"/>
    <w:multiLevelType w:val="hybridMultilevel"/>
    <w:tmpl w:val="29504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A0933"/>
    <w:multiLevelType w:val="hybridMultilevel"/>
    <w:tmpl w:val="09EAC2F0"/>
    <w:lvl w:ilvl="0" w:tplc="A3CC614C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4C62DB"/>
    <w:multiLevelType w:val="hybridMultilevel"/>
    <w:tmpl w:val="7740680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937B6"/>
    <w:multiLevelType w:val="hybridMultilevel"/>
    <w:tmpl w:val="CBA6522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3822D2"/>
    <w:multiLevelType w:val="hybridMultilevel"/>
    <w:tmpl w:val="065EC67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6C79C5"/>
    <w:multiLevelType w:val="hybridMultilevel"/>
    <w:tmpl w:val="BDF60D80"/>
    <w:lvl w:ilvl="0" w:tplc="04090013">
      <w:start w:val="1"/>
      <w:numFmt w:val="upperRoman"/>
      <w:lvlText w:val="%1."/>
      <w:lvlJc w:val="righ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7">
    <w:nsid w:val="206B675A"/>
    <w:multiLevelType w:val="hybridMultilevel"/>
    <w:tmpl w:val="64A6B298"/>
    <w:lvl w:ilvl="0" w:tplc="60C8395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20" w:hanging="360"/>
      </w:pPr>
    </w:lvl>
    <w:lvl w:ilvl="2" w:tplc="4009001B" w:tentative="1">
      <w:start w:val="1"/>
      <w:numFmt w:val="lowerRoman"/>
      <w:lvlText w:val="%3."/>
      <w:lvlJc w:val="right"/>
      <w:pPr>
        <w:ind w:left="1440" w:hanging="180"/>
      </w:pPr>
    </w:lvl>
    <w:lvl w:ilvl="3" w:tplc="4009000F" w:tentative="1">
      <w:start w:val="1"/>
      <w:numFmt w:val="decimal"/>
      <w:lvlText w:val="%4."/>
      <w:lvlJc w:val="left"/>
      <w:pPr>
        <w:ind w:left="2160" w:hanging="360"/>
      </w:pPr>
    </w:lvl>
    <w:lvl w:ilvl="4" w:tplc="40090019" w:tentative="1">
      <w:start w:val="1"/>
      <w:numFmt w:val="lowerLetter"/>
      <w:lvlText w:val="%5."/>
      <w:lvlJc w:val="left"/>
      <w:pPr>
        <w:ind w:left="2880" w:hanging="360"/>
      </w:pPr>
    </w:lvl>
    <w:lvl w:ilvl="5" w:tplc="4009001B" w:tentative="1">
      <w:start w:val="1"/>
      <w:numFmt w:val="lowerRoman"/>
      <w:lvlText w:val="%6."/>
      <w:lvlJc w:val="right"/>
      <w:pPr>
        <w:ind w:left="3600" w:hanging="180"/>
      </w:pPr>
    </w:lvl>
    <w:lvl w:ilvl="6" w:tplc="4009000F" w:tentative="1">
      <w:start w:val="1"/>
      <w:numFmt w:val="decimal"/>
      <w:lvlText w:val="%7."/>
      <w:lvlJc w:val="left"/>
      <w:pPr>
        <w:ind w:left="4320" w:hanging="360"/>
      </w:pPr>
    </w:lvl>
    <w:lvl w:ilvl="7" w:tplc="40090019" w:tentative="1">
      <w:start w:val="1"/>
      <w:numFmt w:val="lowerLetter"/>
      <w:lvlText w:val="%8."/>
      <w:lvlJc w:val="left"/>
      <w:pPr>
        <w:ind w:left="5040" w:hanging="360"/>
      </w:pPr>
    </w:lvl>
    <w:lvl w:ilvl="8" w:tplc="40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>
    <w:nsid w:val="25CB0B77"/>
    <w:multiLevelType w:val="hybridMultilevel"/>
    <w:tmpl w:val="069E54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81D1BFA"/>
    <w:multiLevelType w:val="hybridMultilevel"/>
    <w:tmpl w:val="F872F78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1B77E4"/>
    <w:multiLevelType w:val="hybridMultilevel"/>
    <w:tmpl w:val="5B1E183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251831"/>
    <w:multiLevelType w:val="hybridMultilevel"/>
    <w:tmpl w:val="B6D22196"/>
    <w:lvl w:ilvl="0" w:tplc="C3787BB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6B11DC"/>
    <w:multiLevelType w:val="hybridMultilevel"/>
    <w:tmpl w:val="8B62CFC4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E9D0C27"/>
    <w:multiLevelType w:val="hybridMultilevel"/>
    <w:tmpl w:val="AF70E75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D2074E"/>
    <w:multiLevelType w:val="hybridMultilevel"/>
    <w:tmpl w:val="E01AFA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4FF652E"/>
    <w:multiLevelType w:val="hybridMultilevel"/>
    <w:tmpl w:val="BFA0DDA0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5400A7A"/>
    <w:multiLevelType w:val="hybridMultilevel"/>
    <w:tmpl w:val="CDDCEA5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481E52"/>
    <w:multiLevelType w:val="hybridMultilevel"/>
    <w:tmpl w:val="F7AC33D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0A5122"/>
    <w:multiLevelType w:val="hybridMultilevel"/>
    <w:tmpl w:val="822E9B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09E0A5D"/>
    <w:multiLevelType w:val="hybridMultilevel"/>
    <w:tmpl w:val="97E01AF2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BC72EFC"/>
    <w:multiLevelType w:val="hybridMultilevel"/>
    <w:tmpl w:val="30E63478"/>
    <w:lvl w:ilvl="0" w:tplc="40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C5F61D9"/>
    <w:multiLevelType w:val="hybridMultilevel"/>
    <w:tmpl w:val="00EE19B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D6C3287"/>
    <w:multiLevelType w:val="hybridMultilevel"/>
    <w:tmpl w:val="461865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22854AA"/>
    <w:multiLevelType w:val="hybridMultilevel"/>
    <w:tmpl w:val="9440C64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955DAE"/>
    <w:multiLevelType w:val="hybridMultilevel"/>
    <w:tmpl w:val="D1E855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D9E13C9"/>
    <w:multiLevelType w:val="hybridMultilevel"/>
    <w:tmpl w:val="8AD6D75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A33725"/>
    <w:multiLevelType w:val="hybridMultilevel"/>
    <w:tmpl w:val="9E26BEA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6F4907"/>
    <w:multiLevelType w:val="hybridMultilevel"/>
    <w:tmpl w:val="C51EB4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8B51C20"/>
    <w:multiLevelType w:val="hybridMultilevel"/>
    <w:tmpl w:val="5D6C7E80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DBC7068"/>
    <w:multiLevelType w:val="hybridMultilevel"/>
    <w:tmpl w:val="46A45FE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3"/>
  </w:num>
  <w:num w:numId="4">
    <w:abstractNumId w:val="17"/>
  </w:num>
  <w:num w:numId="5">
    <w:abstractNumId w:val="28"/>
  </w:num>
  <w:num w:numId="6">
    <w:abstractNumId w:val="20"/>
  </w:num>
  <w:num w:numId="7">
    <w:abstractNumId w:val="12"/>
  </w:num>
  <w:num w:numId="8">
    <w:abstractNumId w:val="26"/>
  </w:num>
  <w:num w:numId="9">
    <w:abstractNumId w:val="0"/>
  </w:num>
  <w:num w:numId="10">
    <w:abstractNumId w:val="3"/>
  </w:num>
  <w:num w:numId="11">
    <w:abstractNumId w:val="25"/>
  </w:num>
  <w:num w:numId="12">
    <w:abstractNumId w:val="16"/>
  </w:num>
  <w:num w:numId="13">
    <w:abstractNumId w:val="9"/>
  </w:num>
  <w:num w:numId="14">
    <w:abstractNumId w:val="13"/>
  </w:num>
  <w:num w:numId="15">
    <w:abstractNumId w:val="10"/>
  </w:num>
  <w:num w:numId="16">
    <w:abstractNumId w:val="7"/>
  </w:num>
  <w:num w:numId="17">
    <w:abstractNumId w:val="2"/>
  </w:num>
  <w:num w:numId="18">
    <w:abstractNumId w:val="6"/>
  </w:num>
  <w:num w:numId="19">
    <w:abstractNumId w:val="29"/>
  </w:num>
  <w:num w:numId="20">
    <w:abstractNumId w:val="15"/>
  </w:num>
  <w:num w:numId="21">
    <w:abstractNumId w:val="19"/>
  </w:num>
  <w:num w:numId="22">
    <w:abstractNumId w:val="21"/>
  </w:num>
  <w:num w:numId="23">
    <w:abstractNumId w:val="14"/>
  </w:num>
  <w:num w:numId="24">
    <w:abstractNumId w:val="22"/>
  </w:num>
  <w:num w:numId="25">
    <w:abstractNumId w:val="18"/>
  </w:num>
  <w:num w:numId="26">
    <w:abstractNumId w:val="8"/>
  </w:num>
  <w:num w:numId="27">
    <w:abstractNumId w:val="27"/>
  </w:num>
  <w:num w:numId="28">
    <w:abstractNumId w:val="1"/>
  </w:num>
  <w:num w:numId="29">
    <w:abstractNumId w:val="11"/>
  </w:num>
  <w:num w:numId="3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25589"/>
    <w:rsid w:val="000225E5"/>
    <w:rsid w:val="00066B48"/>
    <w:rsid w:val="000A7212"/>
    <w:rsid w:val="00205EFA"/>
    <w:rsid w:val="002870F2"/>
    <w:rsid w:val="002C4F74"/>
    <w:rsid w:val="002F53C4"/>
    <w:rsid w:val="00304E12"/>
    <w:rsid w:val="003440AC"/>
    <w:rsid w:val="00374DF7"/>
    <w:rsid w:val="003C1461"/>
    <w:rsid w:val="003D29CC"/>
    <w:rsid w:val="003D2E9D"/>
    <w:rsid w:val="003F47D9"/>
    <w:rsid w:val="00431B6F"/>
    <w:rsid w:val="004A3AE4"/>
    <w:rsid w:val="004D7A03"/>
    <w:rsid w:val="0051524A"/>
    <w:rsid w:val="006235CF"/>
    <w:rsid w:val="006430A5"/>
    <w:rsid w:val="006D2BBD"/>
    <w:rsid w:val="00737AA1"/>
    <w:rsid w:val="00823F8A"/>
    <w:rsid w:val="008267DE"/>
    <w:rsid w:val="008965A3"/>
    <w:rsid w:val="00A2049E"/>
    <w:rsid w:val="00A5741E"/>
    <w:rsid w:val="00AC32B3"/>
    <w:rsid w:val="00BF248A"/>
    <w:rsid w:val="00BF6C2B"/>
    <w:rsid w:val="00C95B25"/>
    <w:rsid w:val="00D25589"/>
    <w:rsid w:val="00D85D8A"/>
    <w:rsid w:val="00DE2E1B"/>
    <w:rsid w:val="00E43B20"/>
    <w:rsid w:val="00EB59D2"/>
    <w:rsid w:val="00F65973"/>
    <w:rsid w:val="00FF7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A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A3A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6235C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F53C4"/>
    <w:pPr>
      <w:ind w:left="720"/>
      <w:contextualSpacing/>
    </w:pPr>
  </w:style>
  <w:style w:type="table" w:styleId="TableGrid">
    <w:name w:val="Table Grid"/>
    <w:basedOn w:val="TableNormal"/>
    <w:uiPriority w:val="59"/>
    <w:rsid w:val="00643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A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A3A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6235C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F53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8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74A52-0623-4874-8C53-7EE4935F6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4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15</cp:revision>
  <cp:lastPrinted>2019-08-08T11:32:00Z</cp:lastPrinted>
  <dcterms:created xsi:type="dcterms:W3CDTF">2019-03-11T05:15:00Z</dcterms:created>
  <dcterms:modified xsi:type="dcterms:W3CDTF">2019-08-08T11:33:00Z</dcterms:modified>
</cp:coreProperties>
</file>